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b/>
          <w:bCs/>
          <w:color w:val="auto"/>
          <w:sz w:val="32"/>
          <w:szCs w:val="22"/>
        </w:rPr>
      </w:pPr>
      <w:r>
        <w:rPr>
          <w:rFonts w:hint="eastAsia" w:ascii="华文楷体" w:hAnsi="华文楷体" w:eastAsia="华文楷体"/>
          <w:b/>
          <w:bCs/>
          <w:color w:val="auto"/>
          <w:sz w:val="32"/>
          <w:szCs w:val="22"/>
        </w:rPr>
        <w:t>第三届“保供有我”天然气冬季保供作品征集及评选活动</w:t>
      </w:r>
    </w:p>
    <w:p>
      <w:pPr>
        <w:jc w:val="center"/>
        <w:rPr>
          <w:rFonts w:hint="eastAsia" w:ascii="华文楷体" w:hAnsi="华文楷体" w:eastAsia="华文楷体"/>
          <w:b/>
          <w:bCs/>
          <w:color w:val="auto"/>
          <w:sz w:val="32"/>
          <w:szCs w:val="22"/>
          <w:lang w:val="en-US" w:eastAsia="zh-CN"/>
        </w:rPr>
      </w:pPr>
      <w:r>
        <w:rPr>
          <w:rFonts w:hint="eastAsia" w:ascii="华文楷体" w:hAnsi="华文楷体" w:eastAsia="华文楷体"/>
          <w:b/>
          <w:bCs/>
          <w:color w:val="auto"/>
          <w:sz w:val="32"/>
          <w:szCs w:val="22"/>
        </w:rPr>
        <w:t>应征作品</w:t>
      </w:r>
      <w:r>
        <w:rPr>
          <w:rFonts w:hint="eastAsia" w:ascii="华文楷体" w:hAnsi="华文楷体" w:eastAsia="华文楷体"/>
          <w:b/>
          <w:bCs/>
          <w:color w:val="auto"/>
          <w:sz w:val="32"/>
          <w:szCs w:val="22"/>
          <w:lang w:val="en-US" w:eastAsia="zh-CN"/>
        </w:rPr>
        <w:t>登记表</w:t>
      </w:r>
    </w:p>
    <w:p>
      <w:pPr>
        <w:rPr>
          <w:rFonts w:ascii="华文楷体" w:hAnsi="华文楷体" w:eastAsia="华文楷体"/>
          <w:szCs w:val="21"/>
        </w:rPr>
      </w:pPr>
      <w:r>
        <w:rPr>
          <w:rFonts w:hint="eastAsia" w:ascii="华文楷体" w:hAnsi="华文楷体" w:eastAsia="华文楷体"/>
          <w:color w:val="FF0000"/>
          <w:szCs w:val="21"/>
        </w:rPr>
        <w:t>注意</w:t>
      </w:r>
      <w:r>
        <w:rPr>
          <w:rFonts w:hint="eastAsia" w:ascii="华文楷体" w:hAnsi="华文楷体" w:eastAsia="华文楷体"/>
          <w:szCs w:val="21"/>
        </w:rPr>
        <w:t>：邮件标题、文件名请以“‘保供有我’</w:t>
      </w:r>
      <w:r>
        <w:rPr>
          <w:rFonts w:ascii="华文楷体" w:hAnsi="华文楷体" w:eastAsia="华文楷体"/>
          <w:szCs w:val="21"/>
        </w:rPr>
        <w:t>+</w:t>
      </w:r>
      <w:r>
        <w:rPr>
          <w:rFonts w:hint="eastAsia" w:ascii="华文楷体" w:hAnsi="华文楷体" w:eastAsia="华文楷体"/>
          <w:szCs w:val="21"/>
        </w:rPr>
        <w:t>单位+</w:t>
      </w:r>
      <w:r>
        <w:rPr>
          <w:rFonts w:ascii="华文楷体" w:hAnsi="华文楷体" w:eastAsia="华文楷体"/>
          <w:szCs w:val="21"/>
        </w:rPr>
        <w:t>作品名称+作者+</w:t>
      </w:r>
      <w:r>
        <w:rPr>
          <w:rFonts w:hint="eastAsia" w:ascii="华文楷体" w:hAnsi="华文楷体" w:eastAsia="华文楷体"/>
          <w:szCs w:val="21"/>
        </w:rPr>
        <w:t>手机号</w:t>
      </w:r>
      <w:r>
        <w:rPr>
          <w:rFonts w:ascii="华文楷体" w:hAnsi="华文楷体" w:eastAsia="华文楷体"/>
          <w:szCs w:val="21"/>
        </w:rPr>
        <w:t>”</w:t>
      </w:r>
      <w:r>
        <w:rPr>
          <w:rFonts w:hint="eastAsia" w:ascii="华文楷体" w:hAnsi="华文楷体" w:eastAsia="华文楷体"/>
          <w:szCs w:val="21"/>
        </w:rPr>
        <w:t>命名</w:t>
      </w:r>
      <w:r>
        <w:rPr>
          <w:rFonts w:ascii="华文楷体" w:hAnsi="华文楷体" w:eastAsia="华文楷体"/>
          <w:szCs w:val="21"/>
        </w:rPr>
        <w:t>。</w:t>
      </w:r>
      <w:bookmarkStart w:id="1" w:name="_GoBack"/>
      <w:bookmarkEnd w:id="1"/>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546"/>
        <w:gridCol w:w="1305"/>
        <w:gridCol w:w="396"/>
        <w:gridCol w:w="1134"/>
        <w:gridCol w:w="425"/>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pPr>
              <w:jc w:val="center"/>
              <w:rPr>
                <w:rFonts w:ascii="仿宋" w:hAnsi="仿宋" w:eastAsia="仿宋"/>
                <w:b/>
                <w:szCs w:val="28"/>
              </w:rPr>
            </w:pPr>
            <w:r>
              <w:rPr>
                <w:rFonts w:hint="eastAsia" w:ascii="仿宋" w:hAnsi="仿宋" w:eastAsia="仿宋"/>
                <w:b/>
                <w:szCs w:val="28"/>
              </w:rPr>
              <w:t>姓名</w:t>
            </w:r>
          </w:p>
        </w:tc>
        <w:tc>
          <w:tcPr>
            <w:tcW w:w="1546" w:type="dxa"/>
            <w:vAlign w:val="center"/>
          </w:tcPr>
          <w:p>
            <w:pPr>
              <w:jc w:val="center"/>
              <w:rPr>
                <w:rFonts w:ascii="仿宋" w:hAnsi="仿宋" w:eastAsia="仿宋"/>
                <w:szCs w:val="28"/>
              </w:rPr>
            </w:pPr>
          </w:p>
        </w:tc>
        <w:tc>
          <w:tcPr>
            <w:tcW w:w="1305" w:type="dxa"/>
            <w:vAlign w:val="center"/>
          </w:tcPr>
          <w:p>
            <w:pPr>
              <w:jc w:val="center"/>
              <w:rPr>
                <w:rFonts w:ascii="仿宋" w:hAnsi="仿宋" w:eastAsia="仿宋"/>
                <w:b/>
                <w:szCs w:val="28"/>
              </w:rPr>
            </w:pPr>
            <w:r>
              <w:rPr>
                <w:rFonts w:hint="eastAsia" w:ascii="仿宋" w:hAnsi="仿宋" w:eastAsia="仿宋"/>
                <w:b/>
                <w:szCs w:val="28"/>
              </w:rPr>
              <w:t>单位</w:t>
            </w:r>
          </w:p>
        </w:tc>
        <w:tc>
          <w:tcPr>
            <w:tcW w:w="4228" w:type="dxa"/>
            <w:gridSpan w:val="4"/>
            <w:vAlign w:val="center"/>
          </w:tcPr>
          <w:p>
            <w:pP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pPr>
              <w:jc w:val="center"/>
              <w:rPr>
                <w:rFonts w:hint="default" w:ascii="仿宋" w:hAnsi="仿宋" w:eastAsia="仿宋"/>
                <w:b/>
                <w:szCs w:val="28"/>
                <w:lang w:val="en-US" w:eastAsia="zh-CN"/>
              </w:rPr>
            </w:pPr>
            <w:r>
              <w:rPr>
                <w:rFonts w:hint="eastAsia" w:ascii="仿宋" w:hAnsi="仿宋" w:eastAsia="仿宋"/>
                <w:b/>
                <w:szCs w:val="28"/>
                <w:lang w:val="en-US" w:eastAsia="zh-CN"/>
              </w:rPr>
              <w:t>身份证号</w:t>
            </w:r>
          </w:p>
        </w:tc>
        <w:tc>
          <w:tcPr>
            <w:tcW w:w="7079" w:type="dxa"/>
            <w:gridSpan w:val="6"/>
            <w:vAlign w:val="center"/>
          </w:tcPr>
          <w:p>
            <w:pP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Align w:val="center"/>
          </w:tcPr>
          <w:p>
            <w:pPr>
              <w:jc w:val="center"/>
              <w:rPr>
                <w:rFonts w:ascii="仿宋" w:hAnsi="仿宋" w:eastAsia="仿宋"/>
                <w:b/>
                <w:szCs w:val="28"/>
              </w:rPr>
            </w:pPr>
            <w:r>
              <w:rPr>
                <w:rFonts w:hint="eastAsia" w:ascii="仿宋" w:hAnsi="仿宋" w:eastAsia="仿宋"/>
                <w:b/>
                <w:szCs w:val="28"/>
              </w:rPr>
              <w:t>手机号码</w:t>
            </w:r>
          </w:p>
        </w:tc>
        <w:tc>
          <w:tcPr>
            <w:tcW w:w="2851" w:type="dxa"/>
            <w:gridSpan w:val="2"/>
            <w:vAlign w:val="center"/>
          </w:tcPr>
          <w:p>
            <w:pPr>
              <w:jc w:val="both"/>
              <w:rPr>
                <w:rFonts w:ascii="仿宋" w:hAnsi="仿宋" w:eastAsia="仿宋"/>
                <w:szCs w:val="28"/>
              </w:rPr>
            </w:pPr>
          </w:p>
        </w:tc>
        <w:tc>
          <w:tcPr>
            <w:tcW w:w="1530" w:type="dxa"/>
            <w:gridSpan w:val="2"/>
            <w:vAlign w:val="center"/>
          </w:tcPr>
          <w:p>
            <w:pPr>
              <w:jc w:val="center"/>
              <w:rPr>
                <w:rFonts w:ascii="仿宋" w:hAnsi="仿宋" w:eastAsia="仿宋"/>
                <w:b/>
                <w:szCs w:val="28"/>
              </w:rPr>
            </w:pPr>
            <w:r>
              <w:rPr>
                <w:rFonts w:hint="eastAsia" w:ascii="仿宋" w:hAnsi="仿宋" w:eastAsia="仿宋"/>
                <w:b/>
                <w:szCs w:val="28"/>
              </w:rPr>
              <w:t>邮箱</w:t>
            </w:r>
          </w:p>
        </w:tc>
        <w:tc>
          <w:tcPr>
            <w:tcW w:w="2698" w:type="dxa"/>
            <w:gridSpan w:val="2"/>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vAlign w:val="center"/>
          </w:tcPr>
          <w:p>
            <w:pPr>
              <w:jc w:val="center"/>
              <w:rPr>
                <w:rFonts w:ascii="仿宋" w:hAnsi="仿宋" w:eastAsia="仿宋"/>
                <w:b/>
                <w:szCs w:val="28"/>
              </w:rPr>
            </w:pPr>
            <w:r>
              <w:rPr>
                <w:rFonts w:hint="eastAsia" w:ascii="仿宋" w:hAnsi="仿宋" w:eastAsia="仿宋"/>
                <w:b/>
                <w:szCs w:val="28"/>
              </w:rPr>
              <w:t>作品名称</w:t>
            </w:r>
          </w:p>
        </w:tc>
        <w:tc>
          <w:tcPr>
            <w:tcW w:w="5533" w:type="dxa"/>
            <w:gridSpan w:val="5"/>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vAlign w:val="center"/>
          </w:tcPr>
          <w:p>
            <w:pPr>
              <w:jc w:val="center"/>
              <w:rPr>
                <w:rFonts w:ascii="仿宋" w:hAnsi="仿宋" w:eastAsia="仿宋"/>
                <w:b/>
                <w:szCs w:val="28"/>
              </w:rPr>
            </w:pPr>
            <w:r>
              <w:rPr>
                <w:rFonts w:hint="eastAsia" w:ascii="仿宋" w:hAnsi="仿宋" w:eastAsia="仿宋"/>
                <w:b/>
                <w:szCs w:val="28"/>
              </w:rPr>
              <w:t>作品是否原创</w:t>
            </w:r>
          </w:p>
        </w:tc>
        <w:tc>
          <w:tcPr>
            <w:tcW w:w="1701" w:type="dxa"/>
            <w:gridSpan w:val="2"/>
            <w:vAlign w:val="center"/>
          </w:tcPr>
          <w:p>
            <w:pPr>
              <w:jc w:val="center"/>
              <w:rPr>
                <w:rFonts w:ascii="仿宋" w:hAnsi="仿宋" w:eastAsia="仿宋"/>
                <w:b/>
                <w:szCs w:val="28"/>
              </w:rPr>
            </w:pPr>
          </w:p>
        </w:tc>
        <w:tc>
          <w:tcPr>
            <w:tcW w:w="1559" w:type="dxa"/>
            <w:gridSpan w:val="2"/>
            <w:vAlign w:val="center"/>
          </w:tcPr>
          <w:p>
            <w:pPr>
              <w:jc w:val="center"/>
              <w:rPr>
                <w:rFonts w:ascii="仿宋" w:hAnsi="仿宋" w:eastAsia="仿宋"/>
                <w:b/>
                <w:szCs w:val="28"/>
              </w:rPr>
            </w:pPr>
            <w:r>
              <w:rPr>
                <w:rFonts w:hint="eastAsia" w:ascii="仿宋" w:hAnsi="仿宋" w:eastAsia="仿宋"/>
                <w:b/>
                <w:szCs w:val="28"/>
              </w:rPr>
              <w:t>完成时间</w:t>
            </w:r>
          </w:p>
        </w:tc>
        <w:tc>
          <w:tcPr>
            <w:tcW w:w="2273" w:type="dxa"/>
            <w:vAlign w:val="center"/>
          </w:tcPr>
          <w:p>
            <w:pPr>
              <w:jc w:val="center"/>
              <w:rPr>
                <w:rFonts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vAlign w:val="center"/>
          </w:tcPr>
          <w:p>
            <w:pPr>
              <w:jc w:val="center"/>
              <w:rPr>
                <w:rFonts w:ascii="仿宋" w:hAnsi="仿宋" w:eastAsia="仿宋"/>
                <w:b/>
                <w:szCs w:val="28"/>
              </w:rPr>
            </w:pPr>
            <w:r>
              <w:rPr>
                <w:rFonts w:hint="eastAsia" w:ascii="仿宋" w:hAnsi="仿宋" w:eastAsia="仿宋"/>
                <w:b/>
                <w:szCs w:val="28"/>
              </w:rPr>
              <w:t>是否授权“主办方”使用作品</w:t>
            </w:r>
          </w:p>
        </w:tc>
        <w:tc>
          <w:tcPr>
            <w:tcW w:w="5533" w:type="dxa"/>
            <w:gridSpan w:val="5"/>
            <w:vAlign w:val="center"/>
          </w:tcPr>
          <w:p>
            <w:pPr>
              <w:jc w:val="center"/>
              <w:rPr>
                <w:rFonts w:hint="default" w:ascii="仿宋" w:hAnsi="仿宋" w:eastAsia="仿宋"/>
                <w:b/>
                <w:szCs w:val="28"/>
                <w:lang w:val="en-US" w:eastAsia="zh-CN"/>
              </w:rPr>
            </w:pPr>
            <w:r>
              <w:rPr>
                <w:rFonts w:hint="eastAsia" w:ascii="仿宋" w:hAnsi="仿宋" w:eastAsia="仿宋"/>
                <w:b/>
                <w:szCs w:val="28"/>
                <w:lang w:val="en-US" w:eastAsia="zh-CN"/>
              </w:rPr>
              <w:t>是</w:t>
            </w:r>
            <w:r>
              <w:rPr>
                <w:rFonts w:hint="default" w:ascii="仿宋" w:hAnsi="仿宋" w:eastAsia="仿宋"/>
                <w:b/>
                <w:szCs w:val="28"/>
                <w:lang w:val="en-US" w:eastAsia="zh-CN"/>
              </w:rPr>
              <w:t xml:space="preserve">□ </w:t>
            </w:r>
            <w:r>
              <w:rPr>
                <w:rFonts w:hint="eastAsia" w:ascii="仿宋" w:hAnsi="仿宋" w:eastAsia="仿宋"/>
                <w:b/>
                <w:szCs w:val="28"/>
                <w:lang w:val="en-US" w:eastAsia="zh-CN"/>
              </w:rPr>
              <w:t xml:space="preserve"> 否</w:t>
            </w:r>
            <w:r>
              <w:rPr>
                <w:rFonts w:hint="default" w:ascii="仿宋" w:hAnsi="仿宋" w:eastAsia="仿宋"/>
                <w:b/>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vAlign w:val="center"/>
          </w:tcPr>
          <w:p>
            <w:pPr>
              <w:jc w:val="center"/>
              <w:rPr>
                <w:rFonts w:ascii="仿宋" w:hAnsi="仿宋" w:eastAsia="仿宋"/>
                <w:b/>
                <w:szCs w:val="28"/>
              </w:rPr>
            </w:pPr>
            <w:r>
              <w:rPr>
                <w:rFonts w:hint="eastAsia" w:ascii="仿宋" w:hAnsi="仿宋" w:eastAsia="仿宋"/>
                <w:b/>
                <w:szCs w:val="28"/>
              </w:rPr>
              <w:t>作品类别</w:t>
            </w:r>
          </w:p>
        </w:tc>
        <w:tc>
          <w:tcPr>
            <w:tcW w:w="5533" w:type="dxa"/>
            <w:gridSpan w:val="5"/>
            <w:vAlign w:val="center"/>
          </w:tcPr>
          <w:p>
            <w:pPr>
              <w:jc w:val="center"/>
              <w:rPr>
                <w:rFonts w:ascii="仿宋" w:hAnsi="仿宋" w:eastAsia="仿宋"/>
                <w:b/>
                <w:szCs w:val="28"/>
              </w:rPr>
            </w:pPr>
            <w:r>
              <w:rPr>
                <w:rFonts w:ascii="仿宋" w:hAnsi="仿宋" w:eastAsia="仿宋"/>
                <w:b/>
                <w:szCs w:val="28"/>
              </w:rPr>
              <w:t xml:space="preserve"> </w:t>
            </w:r>
            <w:r>
              <w:rPr>
                <w:rFonts w:hint="eastAsia" w:ascii="仿宋" w:hAnsi="仿宋" w:eastAsia="仿宋"/>
                <w:b/>
                <w:szCs w:val="28"/>
              </w:rPr>
              <w:t>文章□ 摄影</w:t>
            </w:r>
            <w:r>
              <w:rPr>
                <w:rFonts w:hint="eastAsia" w:ascii="仿宋" w:hAnsi="仿宋" w:eastAsia="仿宋"/>
                <w:b/>
                <w:szCs w:val="28"/>
              </w:rPr>
              <w:sym w:font="Wingdings 2" w:char="00A3"/>
            </w:r>
            <w:r>
              <w:rPr>
                <w:rFonts w:ascii="仿宋" w:hAnsi="仿宋" w:eastAsia="仿宋"/>
                <w:b/>
                <w:szCs w:val="28"/>
              </w:rPr>
              <w:t xml:space="preserve"> </w:t>
            </w:r>
            <w:r>
              <w:rPr>
                <w:rFonts w:hint="eastAsia" w:ascii="仿宋" w:hAnsi="仿宋" w:eastAsia="仿宋"/>
                <w:b/>
                <w:szCs w:val="28"/>
              </w:rPr>
              <w:t>短视频□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vAlign w:val="center"/>
          </w:tcPr>
          <w:p>
            <w:pPr>
              <w:jc w:val="center"/>
              <w:rPr>
                <w:rFonts w:ascii="仿宋" w:hAnsi="仿宋" w:eastAsia="仿宋"/>
                <w:b/>
                <w:szCs w:val="28"/>
              </w:rPr>
            </w:pPr>
            <w:r>
              <w:rPr>
                <w:rFonts w:hint="eastAsia" w:ascii="仿宋" w:hAnsi="仿宋" w:eastAsia="仿宋"/>
                <w:b/>
                <w:szCs w:val="28"/>
              </w:rPr>
              <w:t>作品主题</w:t>
            </w:r>
          </w:p>
        </w:tc>
        <w:tc>
          <w:tcPr>
            <w:tcW w:w="5533" w:type="dxa"/>
            <w:gridSpan w:val="5"/>
            <w:vAlign w:val="center"/>
          </w:tcPr>
          <w:p>
            <w:pPr>
              <w:jc w:val="center"/>
              <w:rPr>
                <w:rFonts w:ascii="仿宋" w:hAnsi="仿宋" w:eastAsia="仿宋"/>
                <w:b/>
                <w:sz w:val="24"/>
                <w:szCs w:val="24"/>
              </w:rPr>
            </w:pPr>
            <w:r>
              <w:rPr>
                <w:rFonts w:hint="eastAsia" w:ascii="仿宋" w:hAnsi="仿宋" w:eastAsia="仿宋"/>
                <w:b/>
                <w:sz w:val="24"/>
                <w:szCs w:val="24"/>
              </w:rPr>
              <w:t>起源之地□ 穿越之路</w:t>
            </w:r>
            <w:r>
              <w:rPr>
                <w:rFonts w:hint="eastAsia" w:ascii="仿宋" w:hAnsi="仿宋" w:eastAsia="仿宋"/>
                <w:b/>
                <w:sz w:val="24"/>
                <w:szCs w:val="24"/>
              </w:rPr>
              <w:sym w:font="Wingdings 2" w:char="00A3"/>
            </w:r>
            <w:r>
              <w:rPr>
                <w:rFonts w:ascii="仿宋" w:hAnsi="仿宋" w:eastAsia="仿宋"/>
                <w:b/>
                <w:sz w:val="24"/>
                <w:szCs w:val="24"/>
              </w:rPr>
              <w:t xml:space="preserve"> </w:t>
            </w:r>
            <w:r>
              <w:rPr>
                <w:rFonts w:hint="eastAsia" w:ascii="仿宋" w:hAnsi="仿宋" w:eastAsia="仿宋"/>
                <w:b/>
                <w:sz w:val="24"/>
                <w:szCs w:val="24"/>
              </w:rPr>
              <w:t>保供英雄□ 科创先锋□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505" w:type="dxa"/>
            <w:gridSpan w:val="7"/>
          </w:tcPr>
          <w:p>
            <w:pPr>
              <w:rPr>
                <w:rFonts w:ascii="仿宋" w:hAnsi="仿宋" w:eastAsia="仿宋"/>
                <w:b/>
                <w:szCs w:val="28"/>
              </w:rPr>
            </w:pPr>
            <w:r>
              <w:rPr>
                <w:rFonts w:hint="eastAsia" w:ascii="仿宋" w:hAnsi="仿宋" w:eastAsia="仿宋"/>
                <w:b/>
                <w:szCs w:val="28"/>
              </w:rPr>
              <w:t>作品阐述：</w:t>
            </w:r>
          </w:p>
          <w:p>
            <w:pPr>
              <w:rPr>
                <w:rFonts w:ascii="仿宋" w:hAnsi="仿宋" w:eastAsia="仿宋"/>
                <w:b/>
                <w:szCs w:val="28"/>
              </w:rPr>
            </w:pPr>
          </w:p>
          <w:p>
            <w:pPr>
              <w:rPr>
                <w:rFonts w:ascii="仿宋" w:hAnsi="仿宋" w:eastAsia="仿宋"/>
                <w:b/>
                <w:szCs w:val="28"/>
              </w:rPr>
            </w:pPr>
          </w:p>
          <w:p>
            <w:pPr>
              <w:rPr>
                <w:rFonts w:ascii="仿宋" w:hAnsi="仿宋" w:eastAsia="仿宋"/>
                <w:b/>
                <w:szCs w:val="28"/>
              </w:rPr>
            </w:pPr>
          </w:p>
          <w:p>
            <w:pPr>
              <w:rPr>
                <w:rFonts w:ascii="仿宋" w:hAnsi="仿宋" w:eastAsia="仿宋"/>
                <w:b/>
                <w:szCs w:val="28"/>
              </w:rPr>
            </w:pPr>
          </w:p>
          <w:p>
            <w:pPr>
              <w:rPr>
                <w:rFonts w:hint="eastAsia"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05" w:type="dxa"/>
            <w:gridSpan w:val="7"/>
          </w:tcPr>
          <w:p>
            <w:pPr>
              <w:rPr>
                <w:rFonts w:hint="default" w:ascii="仿宋" w:hAnsi="仿宋" w:eastAsia="仿宋"/>
                <w:b/>
                <w:szCs w:val="28"/>
                <w:lang w:val="en-US" w:eastAsia="zh-CN"/>
              </w:rPr>
            </w:pPr>
            <w:r>
              <w:rPr>
                <w:rFonts w:hint="eastAsia" w:ascii="仿宋" w:hAnsi="仿宋" w:eastAsia="仿宋"/>
                <w:b/>
                <w:szCs w:val="28"/>
                <w:lang w:val="en-US" w:eastAsia="zh-CN"/>
              </w:rPr>
              <w:t>签名：                          日期：     年   月   日</w:t>
            </w:r>
          </w:p>
        </w:tc>
      </w:tr>
    </w:tbl>
    <w:p>
      <w:pPr>
        <w:spacing w:beforeAutospacing="1" w:afterAutospacing="1" w:line="640" w:lineRule="exact"/>
        <w:jc w:val="left"/>
        <w:rPr>
          <w:rFonts w:hint="eastAsia" w:ascii="仿宋" w:hAnsi="仿宋" w:eastAsia="仿宋" w:cs="仿宋"/>
          <w:b/>
          <w:bCs/>
          <w:szCs w:val="28"/>
          <w:lang w:val="en-US" w:eastAsia="zh-CN"/>
        </w:rPr>
      </w:pPr>
      <w:r>
        <w:rPr>
          <w:rFonts w:hint="eastAsia" w:ascii="仿宋" w:hAnsi="仿宋" w:eastAsia="仿宋" w:cs="仿宋"/>
          <w:b/>
          <w:bCs/>
          <w:szCs w:val="28"/>
          <w:lang w:val="en-US" w:eastAsia="zh-CN"/>
        </w:rPr>
        <w:t>附件：承诺书</w:t>
      </w:r>
      <w:bookmarkStart w:id="0" w:name="_Hlk89267987"/>
    </w:p>
    <w:p>
      <w:pPr>
        <w:rPr>
          <w:rFonts w:hint="eastAsia" w:ascii="仿宋" w:hAnsi="仿宋" w:eastAsia="仿宋" w:cs="仿宋"/>
          <w:szCs w:val="28"/>
          <w:lang w:val="en-US" w:eastAsia="zh-CN"/>
        </w:rPr>
      </w:pPr>
      <w:r>
        <w:rPr>
          <w:rFonts w:hint="eastAsia" w:ascii="仿宋" w:hAnsi="仿宋" w:eastAsia="仿宋" w:cs="仿宋"/>
          <w:szCs w:val="28"/>
          <w:lang w:val="en-US" w:eastAsia="zh-CN"/>
        </w:rPr>
        <w:br w:type="page"/>
      </w:r>
    </w:p>
    <w:p>
      <w:pPr>
        <w:spacing w:beforeAutospacing="1" w:afterAutospacing="1" w:line="640" w:lineRule="exact"/>
        <w:jc w:val="center"/>
        <w:rPr>
          <w:rFonts w:hint="eastAsia" w:ascii="黑体" w:hAnsi="黑体" w:eastAsia="黑体"/>
          <w:b/>
          <w:sz w:val="32"/>
          <w:szCs w:val="32"/>
          <w:lang w:val="en-US" w:eastAsia="zh-CN"/>
        </w:rPr>
      </w:pPr>
      <w:r>
        <w:rPr>
          <w:rFonts w:hint="eastAsia" w:ascii="黑体" w:hAnsi="黑体" w:eastAsia="黑体"/>
          <w:b/>
          <w:sz w:val="32"/>
          <w:szCs w:val="32"/>
        </w:rPr>
        <w:t>承诺</w:t>
      </w:r>
      <w:r>
        <w:rPr>
          <w:rFonts w:hint="eastAsia" w:ascii="黑体" w:hAnsi="黑体" w:eastAsia="黑体"/>
          <w:b/>
          <w:sz w:val="32"/>
          <w:szCs w:val="32"/>
          <w:lang w:val="en-US" w:eastAsia="zh-CN"/>
        </w:rPr>
        <w:t>书</w:t>
      </w:r>
    </w:p>
    <w:p>
      <w:pPr>
        <w:spacing w:beforeAutospacing="1" w:afterAutospacing="1" w:line="640" w:lineRule="exact"/>
        <w:ind w:firstLine="560" w:firstLineChars="200"/>
        <w:jc w:val="both"/>
        <w:rPr>
          <w:rFonts w:ascii="仿宋" w:hAnsi="仿宋" w:eastAsia="仿宋" w:cs="仿宋"/>
          <w:szCs w:val="28"/>
        </w:rPr>
      </w:pPr>
      <w:r>
        <w:rPr>
          <w:rFonts w:ascii="仿宋" w:hAnsi="仿宋" w:eastAsia="仿宋" w:cs="仿宋"/>
          <w:szCs w:val="28"/>
        </w:rPr>
        <w:t>承诺人</w:t>
      </w:r>
      <w:r>
        <w:rPr>
          <w:rFonts w:hint="eastAsia" w:ascii="仿宋" w:hAnsi="仿宋" w:eastAsia="仿宋" w:cs="仿宋"/>
          <w:szCs w:val="28"/>
        </w:rPr>
        <w:t>_</w:t>
      </w:r>
      <w:r>
        <w:rPr>
          <w:rFonts w:ascii="仿宋" w:hAnsi="仿宋" w:eastAsia="仿宋" w:cs="仿宋"/>
          <w:szCs w:val="28"/>
        </w:rPr>
        <w:t>________（应征作品的作者）在充分知晓并自愿接受</w:t>
      </w:r>
      <w:r>
        <w:rPr>
          <w:rFonts w:hint="eastAsia" w:ascii="仿宋" w:hAnsi="仿宋" w:eastAsia="仿宋" w:cs="仿宋"/>
          <w:szCs w:val="28"/>
        </w:rPr>
        <w:t>第三届</w:t>
      </w:r>
      <w:r>
        <w:rPr>
          <w:rFonts w:ascii="仿宋" w:hAnsi="仿宋" w:eastAsia="仿宋" w:cs="仿宋"/>
          <w:szCs w:val="28"/>
        </w:rPr>
        <w:t>“保供有我”</w:t>
      </w:r>
      <w:r>
        <w:rPr>
          <w:rFonts w:hint="eastAsia" w:ascii="仿宋" w:hAnsi="仿宋" w:eastAsia="仿宋" w:cs="仿宋"/>
          <w:szCs w:val="28"/>
        </w:rPr>
        <w:t>天然气</w:t>
      </w:r>
      <w:r>
        <w:rPr>
          <w:rFonts w:ascii="仿宋" w:hAnsi="仿宋" w:eastAsia="仿宋" w:cs="仿宋"/>
          <w:szCs w:val="28"/>
        </w:rPr>
        <w:t>冬季保供</w:t>
      </w:r>
      <w:r>
        <w:rPr>
          <w:rFonts w:hint="eastAsia" w:ascii="仿宋" w:hAnsi="仿宋" w:eastAsia="仿宋" w:cs="仿宋"/>
          <w:szCs w:val="28"/>
        </w:rPr>
        <w:t>作品</w:t>
      </w:r>
      <w:r>
        <w:rPr>
          <w:rFonts w:ascii="仿宋" w:hAnsi="仿宋" w:eastAsia="仿宋" w:cs="仿宋"/>
          <w:szCs w:val="28"/>
        </w:rPr>
        <w:t>征集及评选活动</w:t>
      </w:r>
      <w:r>
        <w:rPr>
          <w:rFonts w:hint="eastAsia" w:ascii="仿宋" w:hAnsi="仿宋" w:eastAsia="仿宋" w:cs="仿宋"/>
          <w:szCs w:val="28"/>
          <w:lang w:eastAsia="zh-CN"/>
        </w:rPr>
        <w:t>（</w:t>
      </w:r>
      <w:r>
        <w:rPr>
          <w:rFonts w:hint="eastAsia" w:ascii="仿宋" w:hAnsi="仿宋" w:eastAsia="仿宋" w:cs="仿宋"/>
          <w:szCs w:val="28"/>
          <w:lang w:val="en-US" w:eastAsia="zh-CN"/>
        </w:rPr>
        <w:t>简称“本次活动”）</w:t>
      </w:r>
      <w:r>
        <w:rPr>
          <w:rFonts w:ascii="仿宋" w:hAnsi="仿宋" w:eastAsia="仿宋" w:cs="仿宋"/>
          <w:szCs w:val="28"/>
        </w:rPr>
        <w:t>相关规定的前提下，谨作出以下承诺：</w:t>
      </w:r>
    </w:p>
    <w:p>
      <w:pPr>
        <w:spacing w:beforeAutospacing="1" w:afterAutospacing="1" w:line="640" w:lineRule="exact"/>
        <w:ind w:firstLine="560" w:firstLineChars="200"/>
        <w:jc w:val="both"/>
        <w:rPr>
          <w:rFonts w:ascii="仿宋" w:hAnsi="仿宋" w:eastAsia="仿宋" w:cs="仿宋"/>
          <w:szCs w:val="28"/>
        </w:rPr>
      </w:pPr>
      <w:r>
        <w:rPr>
          <w:rFonts w:ascii="仿宋" w:hAnsi="仿宋" w:eastAsia="仿宋" w:cs="仿宋"/>
          <w:szCs w:val="28"/>
        </w:rPr>
        <w:t>一、承诺人保证对其参加</w:t>
      </w:r>
      <w:r>
        <w:rPr>
          <w:rFonts w:hint="eastAsia" w:ascii="仿宋" w:hAnsi="仿宋" w:eastAsia="仿宋" w:cs="仿宋"/>
          <w:szCs w:val="28"/>
          <w:lang w:val="en-US" w:eastAsia="zh-CN"/>
        </w:rPr>
        <w:t>本次</w:t>
      </w:r>
      <w:r>
        <w:rPr>
          <w:rFonts w:ascii="仿宋" w:hAnsi="仿宋" w:eastAsia="仿宋" w:cs="仿宋"/>
          <w:szCs w:val="28"/>
        </w:rPr>
        <w:t>活动的</w:t>
      </w:r>
      <w:r>
        <w:rPr>
          <w:rFonts w:hint="eastAsia" w:ascii="仿宋" w:hAnsi="仿宋" w:eastAsia="仿宋" w:cs="仿宋"/>
          <w:szCs w:val="28"/>
        </w:rPr>
        <w:t>应征</w:t>
      </w:r>
      <w:r>
        <w:rPr>
          <w:rFonts w:ascii="仿宋" w:hAnsi="仿宋" w:eastAsia="仿宋" w:cs="仿宋"/>
          <w:szCs w:val="28"/>
        </w:rPr>
        <w:t>作品拥有充分、完全、排他的著作权。承诺人保证其未曾自行或授权任何第三方对作品进行任何形式的使用或开发，也未就应征作品申请过除著作权之外的其他知识产权（包括但不限于专利权、商标权等）。</w:t>
      </w:r>
    </w:p>
    <w:p>
      <w:pPr>
        <w:spacing w:beforeAutospacing="1" w:afterAutospacing="1" w:line="640" w:lineRule="exact"/>
        <w:ind w:firstLine="560" w:firstLineChars="200"/>
        <w:jc w:val="both"/>
        <w:rPr>
          <w:rFonts w:ascii="仿宋" w:hAnsi="仿宋" w:eastAsia="仿宋" w:cs="仿宋"/>
          <w:szCs w:val="28"/>
        </w:rPr>
      </w:pPr>
      <w:r>
        <w:rPr>
          <w:rFonts w:hint="eastAsia" w:ascii="仿宋" w:hAnsi="仿宋" w:eastAsia="仿宋" w:cs="仿宋"/>
          <w:szCs w:val="28"/>
        </w:rPr>
        <w:t>二、承诺人自作品投寄且签署本承诺书之日起，即授予</w:t>
      </w:r>
      <w:r>
        <w:rPr>
          <w:rFonts w:hint="eastAsia" w:ascii="仿宋" w:hAnsi="仿宋" w:eastAsia="仿宋" w:cs="仿宋"/>
          <w:szCs w:val="28"/>
          <w:lang w:val="en-US" w:eastAsia="zh-CN"/>
        </w:rPr>
        <w:t>本次</w:t>
      </w:r>
      <w:r>
        <w:rPr>
          <w:rFonts w:hint="eastAsia" w:ascii="仿宋" w:hAnsi="仿宋" w:eastAsia="仿宋" w:cs="仿宋"/>
          <w:szCs w:val="28"/>
        </w:rPr>
        <w:t>活动主办方（主办方包括：上海石油天然气交易中心、上海证券报、中国金融信息中心）对应征作品的无偿使用权。</w:t>
      </w:r>
    </w:p>
    <w:p>
      <w:pPr>
        <w:spacing w:beforeAutospacing="1" w:afterAutospacing="1" w:line="640" w:lineRule="exact"/>
        <w:ind w:firstLine="560" w:firstLineChars="200"/>
        <w:jc w:val="both"/>
        <w:rPr>
          <w:rFonts w:ascii="仿宋" w:hAnsi="仿宋" w:eastAsia="仿宋" w:cs="仿宋"/>
          <w:szCs w:val="28"/>
        </w:rPr>
      </w:pPr>
      <w:r>
        <w:rPr>
          <w:rFonts w:hint="eastAsia" w:ascii="仿宋" w:hAnsi="仿宋" w:eastAsia="仿宋" w:cs="仿宋"/>
          <w:szCs w:val="28"/>
        </w:rPr>
        <w:t>三、当主办方对应征作品进行开发、使用、传播、推广时，承诺人承诺不行使署名权、保护作品完整权等著作人身权。</w:t>
      </w:r>
    </w:p>
    <w:p>
      <w:pPr>
        <w:spacing w:beforeAutospacing="1" w:afterAutospacing="1" w:line="640" w:lineRule="exact"/>
        <w:ind w:firstLine="560" w:firstLineChars="200"/>
        <w:jc w:val="both"/>
        <w:rPr>
          <w:rFonts w:ascii="仿宋" w:hAnsi="仿宋" w:eastAsia="仿宋" w:cs="仿宋"/>
          <w:szCs w:val="28"/>
        </w:rPr>
      </w:pPr>
      <w:r>
        <w:rPr>
          <w:rFonts w:hint="eastAsia" w:ascii="仿宋" w:hAnsi="仿宋" w:eastAsia="仿宋" w:cs="仿宋"/>
          <w:szCs w:val="28"/>
        </w:rPr>
        <w:t>四</w:t>
      </w:r>
      <w:r>
        <w:rPr>
          <w:rFonts w:ascii="仿宋" w:hAnsi="仿宋" w:eastAsia="仿宋" w:cs="仿宋"/>
          <w:szCs w:val="28"/>
        </w:rPr>
        <w:t>、承诺人不提出任何报酬要求。</w:t>
      </w:r>
    </w:p>
    <w:p>
      <w:pPr>
        <w:spacing w:beforeAutospacing="1" w:afterAutospacing="1" w:line="640" w:lineRule="exact"/>
        <w:ind w:firstLine="560" w:firstLineChars="200"/>
        <w:jc w:val="both"/>
        <w:rPr>
          <w:rFonts w:ascii="仿宋" w:hAnsi="仿宋" w:eastAsia="仿宋" w:cs="仿宋"/>
          <w:szCs w:val="28"/>
        </w:rPr>
      </w:pPr>
      <w:r>
        <w:rPr>
          <w:rFonts w:hint="eastAsia" w:ascii="仿宋" w:hAnsi="仿宋" w:eastAsia="仿宋" w:cs="仿宋"/>
          <w:szCs w:val="28"/>
        </w:rPr>
        <w:t>五</w:t>
      </w:r>
      <w:r>
        <w:rPr>
          <w:rFonts w:ascii="仿宋" w:hAnsi="仿宋" w:eastAsia="仿宋" w:cs="仿宋"/>
          <w:szCs w:val="28"/>
        </w:rPr>
        <w:t>、若承诺人违反本承诺书，承诺人应赔偿由此给</w:t>
      </w:r>
      <w:r>
        <w:rPr>
          <w:rFonts w:hint="eastAsia" w:ascii="仿宋" w:hAnsi="仿宋" w:eastAsia="仿宋" w:cs="仿宋"/>
          <w:szCs w:val="28"/>
        </w:rPr>
        <w:t>主办方</w:t>
      </w:r>
      <w:r>
        <w:rPr>
          <w:rFonts w:ascii="仿宋" w:hAnsi="仿宋" w:eastAsia="仿宋" w:cs="仿宋"/>
          <w:szCs w:val="28"/>
        </w:rPr>
        <w:t>造成的全部损失。</w:t>
      </w:r>
    </w:p>
    <w:p>
      <w:pPr>
        <w:spacing w:beforeAutospacing="1" w:afterAutospacing="1" w:line="640" w:lineRule="exact"/>
        <w:ind w:firstLine="560" w:firstLineChars="200"/>
        <w:jc w:val="both"/>
        <w:rPr>
          <w:rFonts w:ascii="仿宋" w:hAnsi="仿宋" w:eastAsia="仿宋" w:cs="仿宋"/>
          <w:szCs w:val="28"/>
          <w:highlight w:val="none"/>
        </w:rPr>
      </w:pPr>
      <w:r>
        <w:rPr>
          <w:rFonts w:hint="eastAsia" w:ascii="仿宋" w:hAnsi="仿宋" w:eastAsia="仿宋" w:cs="仿宋"/>
          <w:szCs w:val="28"/>
        </w:rPr>
        <w:t>六</w:t>
      </w:r>
      <w:r>
        <w:rPr>
          <w:rFonts w:ascii="仿宋" w:hAnsi="仿宋" w:eastAsia="仿宋" w:cs="仿宋"/>
          <w:szCs w:val="28"/>
        </w:rPr>
        <w:t>、</w:t>
      </w:r>
      <w:r>
        <w:rPr>
          <w:rFonts w:hint="eastAsia" w:ascii="仿宋" w:hAnsi="仿宋" w:eastAsia="仿宋" w:cs="仿宋"/>
          <w:szCs w:val="28"/>
          <w:lang w:val="en-US" w:eastAsia="zh-CN"/>
        </w:rPr>
        <w:t>承诺人承诺应征作品不侵犯任何第三方的合法权益，若</w:t>
      </w:r>
      <w:r>
        <w:rPr>
          <w:rFonts w:ascii="仿宋" w:hAnsi="仿宋" w:eastAsia="仿宋" w:cs="仿宋"/>
          <w:szCs w:val="28"/>
        </w:rPr>
        <w:t>因承诺人的</w:t>
      </w:r>
      <w:r>
        <w:rPr>
          <w:rFonts w:ascii="仿宋" w:hAnsi="仿宋" w:eastAsia="仿宋" w:cs="仿宋"/>
          <w:szCs w:val="28"/>
          <w:highlight w:val="none"/>
        </w:rPr>
        <w:t>应征作品侵犯第三方的合法权益或承诺人的其他过错而使</w:t>
      </w:r>
      <w:r>
        <w:rPr>
          <w:rFonts w:hint="eastAsia" w:ascii="仿宋" w:hAnsi="仿宋" w:eastAsia="仿宋" w:cs="仿宋"/>
          <w:szCs w:val="28"/>
          <w:highlight w:val="none"/>
          <w:lang w:val="en-US" w:eastAsia="zh-CN"/>
        </w:rPr>
        <w:t>部分或全部</w:t>
      </w:r>
      <w:r>
        <w:rPr>
          <w:rFonts w:hint="eastAsia" w:ascii="仿宋" w:hAnsi="仿宋" w:eastAsia="仿宋" w:cs="仿宋"/>
          <w:szCs w:val="28"/>
          <w:highlight w:val="none"/>
        </w:rPr>
        <w:t>主办方</w:t>
      </w:r>
      <w:r>
        <w:rPr>
          <w:rFonts w:ascii="仿宋" w:hAnsi="仿宋" w:eastAsia="仿宋" w:cs="仿宋"/>
          <w:szCs w:val="28"/>
          <w:highlight w:val="none"/>
        </w:rPr>
        <w:t>面临任何索赔、诉讼或仲裁，</w:t>
      </w:r>
      <w:r>
        <w:rPr>
          <w:rFonts w:hint="eastAsia" w:ascii="仿宋" w:hAnsi="仿宋" w:eastAsia="仿宋" w:cs="仿宋"/>
          <w:szCs w:val="28"/>
          <w:highlight w:val="none"/>
          <w:lang w:val="en-US" w:eastAsia="zh-CN"/>
        </w:rPr>
        <w:t>承担任何形式的责任，或遭受任何形式的损失，部分或全部</w:t>
      </w:r>
      <w:r>
        <w:rPr>
          <w:rFonts w:hint="eastAsia" w:ascii="仿宋" w:hAnsi="仿宋" w:eastAsia="仿宋" w:cs="仿宋"/>
          <w:szCs w:val="28"/>
          <w:highlight w:val="none"/>
        </w:rPr>
        <w:t>主办方</w:t>
      </w:r>
      <w:r>
        <w:rPr>
          <w:rFonts w:ascii="仿宋" w:hAnsi="仿宋" w:eastAsia="仿宋" w:cs="仿宋"/>
          <w:szCs w:val="28"/>
          <w:highlight w:val="none"/>
        </w:rPr>
        <w:t>有权向承诺人追究相应法律责任</w:t>
      </w:r>
      <w:r>
        <w:rPr>
          <w:rFonts w:hint="eastAsia" w:ascii="仿宋" w:hAnsi="仿宋" w:eastAsia="仿宋" w:cs="仿宋"/>
          <w:szCs w:val="28"/>
          <w:highlight w:val="none"/>
          <w:lang w:eastAsia="zh-CN"/>
        </w:rPr>
        <w:t>，</w:t>
      </w:r>
      <w:r>
        <w:rPr>
          <w:rFonts w:hint="eastAsia" w:ascii="仿宋" w:hAnsi="仿宋" w:eastAsia="仿宋" w:cs="仿宋"/>
          <w:szCs w:val="28"/>
          <w:highlight w:val="none"/>
          <w:lang w:val="en-US" w:eastAsia="zh-CN"/>
        </w:rPr>
        <w:t>包括但不限于追偿全部损失以及为维护和主张权利而支出的一切成本</w:t>
      </w:r>
      <w:r>
        <w:rPr>
          <w:rFonts w:ascii="仿宋" w:hAnsi="仿宋" w:eastAsia="仿宋" w:cs="仿宋"/>
          <w:szCs w:val="28"/>
          <w:highlight w:val="none"/>
        </w:rPr>
        <w:t>。</w:t>
      </w:r>
    </w:p>
    <w:p>
      <w:pPr>
        <w:spacing w:beforeAutospacing="1" w:afterAutospacing="1" w:line="640" w:lineRule="exact"/>
        <w:ind w:firstLine="560" w:firstLineChars="200"/>
        <w:jc w:val="both"/>
        <w:rPr>
          <w:rFonts w:ascii="仿宋" w:hAnsi="仿宋" w:eastAsia="仿宋" w:cs="仿宋"/>
          <w:szCs w:val="28"/>
        </w:rPr>
      </w:pPr>
      <w:r>
        <w:rPr>
          <w:rFonts w:hint="eastAsia" w:ascii="仿宋" w:hAnsi="仿宋" w:eastAsia="仿宋" w:cs="仿宋"/>
          <w:szCs w:val="28"/>
        </w:rPr>
        <w:t>七、本承诺</w:t>
      </w:r>
      <w:r>
        <w:rPr>
          <w:rFonts w:hint="eastAsia" w:ascii="仿宋" w:hAnsi="仿宋" w:eastAsia="仿宋" w:cs="仿宋"/>
          <w:szCs w:val="28"/>
          <w:lang w:val="en-US" w:eastAsia="zh-CN"/>
        </w:rPr>
        <w:t>书</w:t>
      </w:r>
      <w:r>
        <w:rPr>
          <w:rFonts w:hint="eastAsia" w:ascii="仿宋" w:hAnsi="仿宋" w:eastAsia="仿宋" w:cs="仿宋"/>
          <w:szCs w:val="28"/>
        </w:rPr>
        <w:t>自承诺人签字之日起生效。</w:t>
      </w:r>
    </w:p>
    <w:p>
      <w:pPr>
        <w:spacing w:beforeAutospacing="1" w:afterAutospacing="1" w:line="640" w:lineRule="exact"/>
        <w:ind w:firstLine="560" w:firstLineChars="200"/>
        <w:jc w:val="both"/>
        <w:rPr>
          <w:rFonts w:ascii="仿宋" w:hAnsi="仿宋" w:eastAsia="仿宋" w:cs="仿宋"/>
          <w:szCs w:val="28"/>
        </w:rPr>
      </w:pPr>
      <w:r>
        <w:rPr>
          <w:rFonts w:hint="eastAsia" w:ascii="仿宋" w:hAnsi="仿宋" w:eastAsia="仿宋" w:cs="仿宋"/>
          <w:szCs w:val="28"/>
        </w:rPr>
        <w:t>八、本次活动最终解释权归上海石油天然气交易中心所有。</w:t>
      </w:r>
    </w:p>
    <w:p>
      <w:pPr>
        <w:spacing w:line="360" w:lineRule="auto"/>
        <w:ind w:firstLine="560" w:firstLineChars="200"/>
        <w:jc w:val="both"/>
        <w:rPr>
          <w:rFonts w:ascii="仿宋" w:hAnsi="仿宋" w:eastAsia="仿宋" w:cs="仿宋"/>
          <w:szCs w:val="28"/>
        </w:rPr>
      </w:pPr>
    </w:p>
    <w:p>
      <w:pPr>
        <w:spacing w:line="360" w:lineRule="auto"/>
        <w:ind w:firstLine="560" w:firstLineChars="200"/>
        <w:jc w:val="both"/>
        <w:rPr>
          <w:rFonts w:ascii="仿宋" w:hAnsi="仿宋" w:eastAsia="仿宋" w:cs="仿宋"/>
          <w:szCs w:val="28"/>
        </w:rPr>
      </w:pPr>
      <w:r>
        <w:rPr>
          <w:rFonts w:ascii="仿宋" w:hAnsi="仿宋" w:eastAsia="仿宋" w:cs="仿宋"/>
          <w:szCs w:val="28"/>
        </w:rPr>
        <w:t xml:space="preserve">                           承诺人</w:t>
      </w:r>
      <w:r>
        <w:rPr>
          <w:rFonts w:hint="eastAsia" w:ascii="仿宋" w:hAnsi="仿宋" w:eastAsia="仿宋" w:cs="仿宋"/>
          <w:szCs w:val="28"/>
        </w:rPr>
        <w:t>（签名）</w:t>
      </w:r>
      <w:r>
        <w:rPr>
          <w:rFonts w:ascii="仿宋" w:hAnsi="仿宋" w:eastAsia="仿宋" w:cs="仿宋"/>
          <w:szCs w:val="28"/>
        </w:rPr>
        <w:t>：</w:t>
      </w:r>
      <w:r>
        <w:rPr>
          <w:rFonts w:hint="eastAsia" w:ascii="仿宋" w:hAnsi="仿宋" w:eastAsia="仿宋" w:cs="仿宋"/>
          <w:szCs w:val="28"/>
        </w:rPr>
        <w:t xml:space="preserve"> </w:t>
      </w:r>
      <w:r>
        <w:rPr>
          <w:rFonts w:ascii="仿宋" w:hAnsi="仿宋" w:eastAsia="仿宋" w:cs="仿宋"/>
          <w:szCs w:val="28"/>
        </w:rPr>
        <w:t xml:space="preserve"> </w:t>
      </w:r>
      <w:r>
        <w:rPr>
          <w:rFonts w:hint="eastAsia" w:ascii="仿宋" w:hAnsi="仿宋" w:eastAsia="仿宋" w:cs="仿宋"/>
          <w:szCs w:val="28"/>
        </w:rPr>
        <w:t xml:space="preserve"> </w:t>
      </w:r>
      <w:r>
        <w:rPr>
          <w:rFonts w:ascii="仿宋" w:hAnsi="仿宋" w:eastAsia="仿宋" w:cs="仿宋"/>
          <w:szCs w:val="28"/>
        </w:rPr>
        <w:t xml:space="preserve">      </w:t>
      </w:r>
    </w:p>
    <w:p>
      <w:pPr>
        <w:wordWrap w:val="0"/>
        <w:spacing w:line="360" w:lineRule="auto"/>
        <w:ind w:firstLine="560" w:firstLineChars="200"/>
        <w:jc w:val="right"/>
        <w:rPr>
          <w:rFonts w:ascii="仿宋" w:hAnsi="仿宋" w:eastAsia="仿宋" w:cs="仿宋"/>
          <w:szCs w:val="28"/>
        </w:rPr>
      </w:pPr>
      <w:r>
        <w:rPr>
          <w:rFonts w:ascii="仿宋" w:hAnsi="仿宋" w:eastAsia="仿宋" w:cs="仿宋"/>
          <w:szCs w:val="28"/>
        </w:rPr>
        <w:t xml:space="preserve">   年     月     日</w:t>
      </w:r>
      <w:r>
        <w:rPr>
          <w:rFonts w:hint="eastAsia" w:ascii="仿宋" w:hAnsi="仿宋" w:eastAsia="仿宋" w:cs="仿宋"/>
          <w:szCs w:val="28"/>
        </w:rPr>
        <w:t xml:space="preserve"> </w:t>
      </w:r>
      <w:r>
        <w:rPr>
          <w:rFonts w:ascii="仿宋" w:hAnsi="仿宋" w:eastAsia="仿宋" w:cs="仿宋"/>
          <w:szCs w:val="28"/>
        </w:rPr>
        <w:t xml:space="preserve">  </w:t>
      </w:r>
      <w:bookmarkEnd w:id="0"/>
    </w:p>
    <w:p>
      <w:pPr>
        <w:spacing w:line="360" w:lineRule="auto"/>
        <w:ind w:right="2240"/>
        <w:rPr>
          <w:rFonts w:hint="default" w:ascii="仿宋" w:hAnsi="仿宋" w:eastAsia="仿宋" w:cs="仿宋"/>
          <w:szCs w:val="28"/>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1447800" cy="457200"/>
          <wp:effectExtent l="0" t="0" r="0" b="0"/>
          <wp:docPr id="1" name="图片 1" descr="Macintosh HD:Users:divace:Desktop:word用-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cintosh HD:Users:divace:Desktop:word用-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xMzhkMWI1YWI4ZWIzOGNmODZlNGNjZTExMTE5OTAifQ=="/>
  </w:docVars>
  <w:rsids>
    <w:rsidRoot w:val="00F87C46"/>
    <w:rsid w:val="00003DC9"/>
    <w:rsid w:val="00055D6E"/>
    <w:rsid w:val="000758D6"/>
    <w:rsid w:val="00096002"/>
    <w:rsid w:val="000A371E"/>
    <w:rsid w:val="000B2B62"/>
    <w:rsid w:val="000D315A"/>
    <w:rsid w:val="000D45E6"/>
    <w:rsid w:val="00103F00"/>
    <w:rsid w:val="00114705"/>
    <w:rsid w:val="00152B2D"/>
    <w:rsid w:val="001536B1"/>
    <w:rsid w:val="001546D9"/>
    <w:rsid w:val="00165430"/>
    <w:rsid w:val="001750B0"/>
    <w:rsid w:val="001B1F60"/>
    <w:rsid w:val="001B4050"/>
    <w:rsid w:val="00210D5C"/>
    <w:rsid w:val="0021619F"/>
    <w:rsid w:val="0021675B"/>
    <w:rsid w:val="00216E9E"/>
    <w:rsid w:val="00236A70"/>
    <w:rsid w:val="00240E6A"/>
    <w:rsid w:val="002438CE"/>
    <w:rsid w:val="002D6D71"/>
    <w:rsid w:val="002E0130"/>
    <w:rsid w:val="003172A3"/>
    <w:rsid w:val="0036721A"/>
    <w:rsid w:val="00370685"/>
    <w:rsid w:val="00374DAC"/>
    <w:rsid w:val="00375536"/>
    <w:rsid w:val="00376689"/>
    <w:rsid w:val="0039421B"/>
    <w:rsid w:val="003C46E9"/>
    <w:rsid w:val="003C637F"/>
    <w:rsid w:val="00411269"/>
    <w:rsid w:val="00435B4A"/>
    <w:rsid w:val="00440A15"/>
    <w:rsid w:val="00466BD7"/>
    <w:rsid w:val="004C654F"/>
    <w:rsid w:val="004D30D6"/>
    <w:rsid w:val="004E4D4D"/>
    <w:rsid w:val="004F0952"/>
    <w:rsid w:val="004F47AB"/>
    <w:rsid w:val="00513CBC"/>
    <w:rsid w:val="00535631"/>
    <w:rsid w:val="0054614D"/>
    <w:rsid w:val="005640CD"/>
    <w:rsid w:val="00567727"/>
    <w:rsid w:val="005B0DBB"/>
    <w:rsid w:val="005B6F4E"/>
    <w:rsid w:val="005E2D1D"/>
    <w:rsid w:val="005F363D"/>
    <w:rsid w:val="00604E06"/>
    <w:rsid w:val="0061122E"/>
    <w:rsid w:val="00624DE9"/>
    <w:rsid w:val="0062556B"/>
    <w:rsid w:val="0064360B"/>
    <w:rsid w:val="006667C3"/>
    <w:rsid w:val="0066766D"/>
    <w:rsid w:val="0068313A"/>
    <w:rsid w:val="00692D40"/>
    <w:rsid w:val="006C0CFA"/>
    <w:rsid w:val="006D0F53"/>
    <w:rsid w:val="006E75C8"/>
    <w:rsid w:val="00732941"/>
    <w:rsid w:val="00735701"/>
    <w:rsid w:val="00746512"/>
    <w:rsid w:val="007A535C"/>
    <w:rsid w:val="007B5E9B"/>
    <w:rsid w:val="007C01BE"/>
    <w:rsid w:val="007C4CC7"/>
    <w:rsid w:val="0082126E"/>
    <w:rsid w:val="00821DD5"/>
    <w:rsid w:val="00826D41"/>
    <w:rsid w:val="00867FD1"/>
    <w:rsid w:val="00877DE1"/>
    <w:rsid w:val="008800A6"/>
    <w:rsid w:val="008A2C7C"/>
    <w:rsid w:val="008C53EE"/>
    <w:rsid w:val="008D13F5"/>
    <w:rsid w:val="008E0242"/>
    <w:rsid w:val="00902157"/>
    <w:rsid w:val="00907485"/>
    <w:rsid w:val="0091449B"/>
    <w:rsid w:val="00936160"/>
    <w:rsid w:val="009479D0"/>
    <w:rsid w:val="00987BC0"/>
    <w:rsid w:val="00A22D80"/>
    <w:rsid w:val="00A35A3F"/>
    <w:rsid w:val="00A544D8"/>
    <w:rsid w:val="00A86147"/>
    <w:rsid w:val="00A918DC"/>
    <w:rsid w:val="00AB2DF7"/>
    <w:rsid w:val="00AB3E51"/>
    <w:rsid w:val="00AB70FB"/>
    <w:rsid w:val="00AC4258"/>
    <w:rsid w:val="00AE057F"/>
    <w:rsid w:val="00B06E1B"/>
    <w:rsid w:val="00B13E85"/>
    <w:rsid w:val="00B26C8E"/>
    <w:rsid w:val="00B312C6"/>
    <w:rsid w:val="00B42C01"/>
    <w:rsid w:val="00B57B10"/>
    <w:rsid w:val="00B603A9"/>
    <w:rsid w:val="00B65BA3"/>
    <w:rsid w:val="00B666AC"/>
    <w:rsid w:val="00B96376"/>
    <w:rsid w:val="00BA31C2"/>
    <w:rsid w:val="00BA5DDA"/>
    <w:rsid w:val="00BB7CEE"/>
    <w:rsid w:val="00BC5C6B"/>
    <w:rsid w:val="00BE236B"/>
    <w:rsid w:val="00C26B36"/>
    <w:rsid w:val="00C3269C"/>
    <w:rsid w:val="00C36BE1"/>
    <w:rsid w:val="00C4191D"/>
    <w:rsid w:val="00C44AD1"/>
    <w:rsid w:val="00C53676"/>
    <w:rsid w:val="00C54C20"/>
    <w:rsid w:val="00C6048A"/>
    <w:rsid w:val="00CA0043"/>
    <w:rsid w:val="00CB7971"/>
    <w:rsid w:val="00CF6A3C"/>
    <w:rsid w:val="00D212CF"/>
    <w:rsid w:val="00D404B2"/>
    <w:rsid w:val="00D63DD4"/>
    <w:rsid w:val="00D77E08"/>
    <w:rsid w:val="00D977C3"/>
    <w:rsid w:val="00DF39E3"/>
    <w:rsid w:val="00E22C98"/>
    <w:rsid w:val="00E333B5"/>
    <w:rsid w:val="00E33508"/>
    <w:rsid w:val="00E421DE"/>
    <w:rsid w:val="00E4410E"/>
    <w:rsid w:val="00E65ABE"/>
    <w:rsid w:val="00E6701A"/>
    <w:rsid w:val="00EB152C"/>
    <w:rsid w:val="00EB7CAF"/>
    <w:rsid w:val="00EC0E80"/>
    <w:rsid w:val="00EF45BF"/>
    <w:rsid w:val="00F17592"/>
    <w:rsid w:val="00F20981"/>
    <w:rsid w:val="00F50429"/>
    <w:rsid w:val="00F50A1B"/>
    <w:rsid w:val="00F55D24"/>
    <w:rsid w:val="00F65F1E"/>
    <w:rsid w:val="00F70329"/>
    <w:rsid w:val="00F72E04"/>
    <w:rsid w:val="00F812D4"/>
    <w:rsid w:val="00F845B4"/>
    <w:rsid w:val="00F87C46"/>
    <w:rsid w:val="00F956BD"/>
    <w:rsid w:val="00FC6029"/>
    <w:rsid w:val="00FC7028"/>
    <w:rsid w:val="02791A85"/>
    <w:rsid w:val="0AAC7EAD"/>
    <w:rsid w:val="0BB12263"/>
    <w:rsid w:val="0CE62DE8"/>
    <w:rsid w:val="0D0A5919"/>
    <w:rsid w:val="0F753417"/>
    <w:rsid w:val="10C53244"/>
    <w:rsid w:val="115832F0"/>
    <w:rsid w:val="13AB3BAB"/>
    <w:rsid w:val="1584052A"/>
    <w:rsid w:val="15992072"/>
    <w:rsid w:val="1D3F5221"/>
    <w:rsid w:val="1EF5217E"/>
    <w:rsid w:val="22D812EC"/>
    <w:rsid w:val="26CA3138"/>
    <w:rsid w:val="26ED5E31"/>
    <w:rsid w:val="28AD1F24"/>
    <w:rsid w:val="2973417F"/>
    <w:rsid w:val="2A3E315C"/>
    <w:rsid w:val="2CDA0C05"/>
    <w:rsid w:val="2E2A5A17"/>
    <w:rsid w:val="2F7E6B4E"/>
    <w:rsid w:val="3151669D"/>
    <w:rsid w:val="36617CA1"/>
    <w:rsid w:val="37867FC5"/>
    <w:rsid w:val="3ACC07B4"/>
    <w:rsid w:val="3C7324DC"/>
    <w:rsid w:val="3F4B333E"/>
    <w:rsid w:val="3FA11CE2"/>
    <w:rsid w:val="48C46895"/>
    <w:rsid w:val="49386E34"/>
    <w:rsid w:val="49E04D0B"/>
    <w:rsid w:val="4A8A61B1"/>
    <w:rsid w:val="4AE23BF0"/>
    <w:rsid w:val="4C866BF5"/>
    <w:rsid w:val="4F704A09"/>
    <w:rsid w:val="502E20BB"/>
    <w:rsid w:val="504609A1"/>
    <w:rsid w:val="50E84DEF"/>
    <w:rsid w:val="54FD6BAD"/>
    <w:rsid w:val="55723A5E"/>
    <w:rsid w:val="56335C67"/>
    <w:rsid w:val="565C42B5"/>
    <w:rsid w:val="588F152D"/>
    <w:rsid w:val="5A977318"/>
    <w:rsid w:val="5B046FC4"/>
    <w:rsid w:val="5BCC0548"/>
    <w:rsid w:val="5C311D40"/>
    <w:rsid w:val="5C9522CF"/>
    <w:rsid w:val="5ED77182"/>
    <w:rsid w:val="61874546"/>
    <w:rsid w:val="63873B58"/>
    <w:rsid w:val="69894F6A"/>
    <w:rsid w:val="6A8E0D10"/>
    <w:rsid w:val="6B6E44B0"/>
    <w:rsid w:val="6C6C3965"/>
    <w:rsid w:val="6D7700F4"/>
    <w:rsid w:val="6D7F95E6"/>
    <w:rsid w:val="6D8B6DD7"/>
    <w:rsid w:val="6EBF1D12"/>
    <w:rsid w:val="70962694"/>
    <w:rsid w:val="71473A79"/>
    <w:rsid w:val="7164006A"/>
    <w:rsid w:val="72A7463E"/>
    <w:rsid w:val="736E51D0"/>
    <w:rsid w:val="7448175A"/>
    <w:rsid w:val="77242776"/>
    <w:rsid w:val="77810853"/>
    <w:rsid w:val="7A102B3D"/>
    <w:rsid w:val="7CCA16C9"/>
    <w:rsid w:val="7EDF457D"/>
    <w:rsid w:val="7F0A2251"/>
    <w:rsid w:val="7FA80DE4"/>
    <w:rsid w:val="7FDFD49A"/>
    <w:rsid w:val="EFFF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100" w:line="276" w:lineRule="auto"/>
    </w:pPr>
    <w:rPr>
      <w:rFonts w:eastAsia="宋体" w:asciiTheme="minorHAnsi" w:hAnsiTheme="minorHAnsi" w:cstheme="minorBidi"/>
      <w:sz w:val="28"/>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13"/>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before="0"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0"/>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标题 1 字符"/>
    <w:basedOn w:val="10"/>
    <w:link w:val="2"/>
    <w:qFormat/>
    <w:uiPriority w:val="9"/>
    <w:rPr>
      <w:b/>
      <w:bCs/>
      <w:kern w:val="44"/>
      <w:sz w:val="32"/>
      <w:szCs w:val="44"/>
    </w:rPr>
  </w:style>
  <w:style w:type="character" w:customStyle="1" w:styleId="13">
    <w:name w:val="标题 3 字符"/>
    <w:basedOn w:val="10"/>
    <w:link w:val="4"/>
    <w:qFormat/>
    <w:uiPriority w:val="9"/>
    <w:rPr>
      <w:b/>
      <w:bCs/>
      <w:sz w:val="28"/>
      <w:szCs w:val="32"/>
    </w:rPr>
  </w:style>
  <w:style w:type="character" w:customStyle="1" w:styleId="14">
    <w:name w:val="标题 2 字符"/>
    <w:basedOn w:val="10"/>
    <w:link w:val="3"/>
    <w:qFormat/>
    <w:uiPriority w:val="9"/>
    <w:rPr>
      <w:rFonts w:asciiTheme="majorHAnsi" w:hAnsiTheme="majorHAnsi" w:eastAsiaTheme="majorEastAsia" w:cstheme="majorBidi"/>
      <w:b/>
      <w:bCs/>
      <w:sz w:val="30"/>
      <w:szCs w:val="32"/>
    </w:rPr>
  </w:style>
  <w:style w:type="character" w:customStyle="1" w:styleId="15">
    <w:name w:val="页眉 字符"/>
    <w:basedOn w:val="10"/>
    <w:link w:val="7"/>
    <w:qFormat/>
    <w:uiPriority w:val="99"/>
    <w:rPr>
      <w:rFonts w:eastAsia="宋体"/>
      <w:kern w:val="0"/>
      <w:sz w:val="18"/>
      <w:szCs w:val="18"/>
    </w:rPr>
  </w:style>
  <w:style w:type="character" w:customStyle="1" w:styleId="16">
    <w:name w:val="页脚 字符"/>
    <w:basedOn w:val="10"/>
    <w:link w:val="6"/>
    <w:qFormat/>
    <w:uiPriority w:val="99"/>
    <w:rPr>
      <w:rFonts w:eastAsia="宋体"/>
      <w:kern w:val="0"/>
      <w:sz w:val="18"/>
      <w:szCs w:val="18"/>
    </w:rPr>
  </w:style>
  <w:style w:type="character" w:customStyle="1" w:styleId="17">
    <w:name w:val="批注框文本 字符"/>
    <w:basedOn w:val="10"/>
    <w:link w:val="5"/>
    <w:semiHidden/>
    <w:qFormat/>
    <w:uiPriority w:val="99"/>
    <w:rPr>
      <w:rFonts w:eastAsia="宋体"/>
      <w:kern w:val="0"/>
      <w:sz w:val="18"/>
      <w:szCs w:val="18"/>
    </w:rPr>
  </w:style>
  <w:style w:type="paragraph" w:customStyle="1" w:styleId="18">
    <w:name w:val="修订1"/>
    <w:hidden/>
    <w:semiHidden/>
    <w:qFormat/>
    <w:uiPriority w:val="99"/>
    <w:rPr>
      <w:rFonts w:eastAsia="宋体" w:asciiTheme="minorHAnsi" w:hAnsiTheme="minorHAnsi" w:cstheme="minorBidi"/>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Words>
  <Characters>685</Characters>
  <Lines>5</Lines>
  <Paragraphs>1</Paragraphs>
  <TotalTime>30</TotalTime>
  <ScaleCrop>false</ScaleCrop>
  <LinksUpToDate>false</LinksUpToDate>
  <CharactersWithSpaces>804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2023-10-11T14:27:00Z</dcterms:created>
  <dc:creator>liujinyue</dc:creator>
  <cp:lastModifiedBy>李蛋妮</cp:lastModifiedBy>
  <cp:lastPrinted>2022-10-31T15:47:00Z</cp:lastPrinted>
  <dcterms:modified xsi:type="dcterms:W3CDTF">2023-11-10T06:57:14Z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8177C2D831A6400EA7491B0BCBF25F58_13</vt:lpwstr>
  </property>
</Properties>
</file>